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3591" w:rsidRPr="008F26E9" w:rsidRDefault="008F3591" w:rsidP="008F3591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8F3591" w:rsidRPr="008F26E9" w:rsidRDefault="008F3591" w:rsidP="008F3591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JUDEŢUL  VASLUI</w:t>
      </w:r>
      <w:proofErr w:type="gramEnd"/>
    </w:p>
    <w:p w:rsidR="008F3591" w:rsidRPr="008F26E9" w:rsidRDefault="008F3591" w:rsidP="008F3591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COMUNA  RAFAILA</w:t>
      </w:r>
      <w:proofErr w:type="gramEnd"/>
    </w:p>
    <w:p w:rsidR="008F3591" w:rsidRPr="002464BA" w:rsidRDefault="008F3591" w:rsidP="008F3591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8F3591" w:rsidRPr="00971D5B" w:rsidRDefault="008F3591" w:rsidP="008F3591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133853">
        <w:t>–</w:t>
      </w:r>
      <w:r>
        <w:t xml:space="preserve"> Telefon</w:t>
      </w:r>
      <w:r w:rsidR="00133853">
        <w:t>/fax:</w:t>
      </w:r>
      <w:r>
        <w:t xml:space="preserve"> 0235/459274</w:t>
      </w:r>
    </w:p>
    <w:tbl>
      <w:tblPr>
        <w:tblStyle w:val="TableGrid"/>
        <w:tblW w:w="0" w:type="auto"/>
        <w:tblLook w:val="00BF"/>
      </w:tblPr>
      <w:tblGrid>
        <w:gridCol w:w="3321"/>
        <w:gridCol w:w="3321"/>
        <w:gridCol w:w="3321"/>
      </w:tblGrid>
      <w:tr w:rsidR="008F3591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8F3591" w:rsidRPr="00620A34" w:rsidRDefault="008F3591" w:rsidP="008F35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8F3591" w:rsidRPr="00620A34" w:rsidRDefault="008F3591" w:rsidP="008F35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8F3591" w:rsidRPr="00620A34" w:rsidRDefault="008F3591" w:rsidP="008F35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8F3591" w:rsidRPr="00562806" w:rsidRDefault="008F3591" w:rsidP="008F3591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905FB7" w:rsidRPr="00A027C7" w:rsidRDefault="008F3591" w:rsidP="00A027C7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Pr="00346182">
        <w:rPr>
          <w:b/>
          <w:sz w:val="30"/>
          <w:szCs w:val="30"/>
          <w:lang w:val="pt-BR"/>
        </w:rPr>
        <w:t xml:space="preserve">A  Nr. </w:t>
      </w:r>
      <w:r w:rsidR="00A027C7">
        <w:rPr>
          <w:b/>
          <w:sz w:val="30"/>
          <w:szCs w:val="30"/>
          <w:lang w:val="pt-BR"/>
        </w:rPr>
        <w:t>490/2018</w:t>
      </w:r>
    </w:p>
    <w:p w:rsidR="002C3C31" w:rsidRPr="00934A5F" w:rsidRDefault="002C3C31" w:rsidP="002C3C31">
      <w:pPr>
        <w:jc w:val="center"/>
        <w:rPr>
          <w:b/>
          <w:sz w:val="26"/>
          <w:szCs w:val="26"/>
          <w:lang w:val="pt-BR"/>
        </w:rPr>
      </w:pPr>
      <w:r w:rsidRPr="00934A5F">
        <w:rPr>
          <w:b/>
          <w:sz w:val="26"/>
          <w:szCs w:val="26"/>
          <w:lang w:val="pt-BR"/>
        </w:rPr>
        <w:t>privind constituirea comisiei pentru inventarierea bunurilor</w:t>
      </w:r>
    </w:p>
    <w:p w:rsidR="002C3C31" w:rsidRPr="00934A5F" w:rsidRDefault="002C3C31" w:rsidP="002C3C31">
      <w:pPr>
        <w:jc w:val="center"/>
        <w:rPr>
          <w:b/>
          <w:sz w:val="26"/>
          <w:szCs w:val="26"/>
          <w:lang w:val="pt-BR"/>
        </w:rPr>
      </w:pPr>
      <w:r w:rsidRPr="00934A5F">
        <w:rPr>
          <w:b/>
          <w:sz w:val="26"/>
          <w:szCs w:val="26"/>
          <w:lang w:val="pt-BR"/>
        </w:rPr>
        <w:t>aparţinând domeniului public şi privat al comunei Rafaila</w:t>
      </w:r>
    </w:p>
    <w:p w:rsidR="002C3C31" w:rsidRPr="00934A5F" w:rsidRDefault="002C3C31" w:rsidP="002C3C31">
      <w:pPr>
        <w:jc w:val="both"/>
        <w:rPr>
          <w:sz w:val="16"/>
          <w:szCs w:val="16"/>
          <w:lang w:val="pt-BR"/>
        </w:rPr>
      </w:pPr>
    </w:p>
    <w:p w:rsidR="0028544C" w:rsidRDefault="0028544C" w:rsidP="002C3C31">
      <w:pPr>
        <w:jc w:val="both"/>
        <w:rPr>
          <w:lang w:val="pt-BR"/>
        </w:rPr>
      </w:pPr>
    </w:p>
    <w:p w:rsidR="002B65BD" w:rsidRPr="00620A34" w:rsidRDefault="000B5CFE" w:rsidP="007E5725">
      <w:pPr>
        <w:tabs>
          <w:tab w:val="left" w:pos="360"/>
        </w:tabs>
        <w:jc w:val="both"/>
        <w:rPr>
          <w:lang w:val="pt-BR"/>
        </w:rPr>
      </w:pPr>
      <w:r>
        <w:rPr>
          <w:lang w:val="pt-BR"/>
        </w:rPr>
        <w:tab/>
      </w:r>
      <w:r>
        <w:rPr>
          <w:lang w:val="pt-BR"/>
        </w:rPr>
        <w:tab/>
      </w:r>
      <w:r w:rsidR="002C3C31">
        <w:rPr>
          <w:lang w:val="pt-BR"/>
        </w:rPr>
        <w:t xml:space="preserve">având în vedere </w:t>
      </w:r>
      <w:r w:rsidR="006874A9">
        <w:rPr>
          <w:lang w:val="pt-BR"/>
        </w:rPr>
        <w:t>referatul doamn</w:t>
      </w:r>
      <w:r w:rsidR="002C3C31" w:rsidRPr="00CA415D">
        <w:rPr>
          <w:lang w:val="pt-BR"/>
        </w:rPr>
        <w:t xml:space="preserve">ei </w:t>
      </w:r>
      <w:r w:rsidR="00E46BA9">
        <w:rPr>
          <w:lang w:val="pt-BR"/>
        </w:rPr>
        <w:t>Handrea C</w:t>
      </w:r>
      <w:r w:rsidR="00A027C7">
        <w:rPr>
          <w:lang w:val="pt-BR"/>
        </w:rPr>
        <w:t>ă</w:t>
      </w:r>
      <w:r w:rsidR="00E46BA9">
        <w:rPr>
          <w:lang w:val="pt-BR"/>
        </w:rPr>
        <w:t>t</w:t>
      </w:r>
      <w:r w:rsidR="00A027C7">
        <w:rPr>
          <w:lang w:val="pt-BR"/>
        </w:rPr>
        <w:t>ă</w:t>
      </w:r>
      <w:r w:rsidR="00E46BA9">
        <w:rPr>
          <w:lang w:val="pt-BR"/>
        </w:rPr>
        <w:t>lina-Viorica</w:t>
      </w:r>
      <w:r w:rsidR="009B54DC">
        <w:rPr>
          <w:lang w:val="pt-BR"/>
        </w:rPr>
        <w:t>,</w:t>
      </w:r>
      <w:r w:rsidR="00E46BA9">
        <w:rPr>
          <w:lang w:val="pt-BR"/>
        </w:rPr>
        <w:t xml:space="preserve"> </w:t>
      </w:r>
      <w:r w:rsidR="00A027C7">
        <w:rPr>
          <w:lang w:val="pt-BR"/>
        </w:rPr>
        <w:t xml:space="preserve">expert - </w:t>
      </w:r>
      <w:r w:rsidR="002C3C31">
        <w:rPr>
          <w:lang w:val="pt-BR"/>
        </w:rPr>
        <w:t xml:space="preserve">contabil </w:t>
      </w:r>
      <w:r w:rsidR="006874A9">
        <w:rPr>
          <w:lang w:val="pt-BR"/>
        </w:rPr>
        <w:t>î</w:t>
      </w:r>
      <w:r w:rsidR="006874A9" w:rsidRPr="00620A34">
        <w:rPr>
          <w:lang w:val="pt-BR"/>
        </w:rPr>
        <w:t xml:space="preserve">n cadrul </w:t>
      </w:r>
      <w:r w:rsidR="00A027C7">
        <w:rPr>
          <w:lang w:val="pt-BR"/>
        </w:rPr>
        <w:t>aparatului de specialitate al</w:t>
      </w:r>
      <w:r w:rsidR="006874A9" w:rsidRPr="00620A34">
        <w:rPr>
          <w:lang w:val="pt-BR"/>
        </w:rPr>
        <w:t xml:space="preserve"> primarului</w:t>
      </w:r>
      <w:r w:rsidR="002C3C31" w:rsidRPr="00620A34">
        <w:rPr>
          <w:lang w:val="pt-BR"/>
        </w:rPr>
        <w:t xml:space="preserve"> comunei Rafaila, judeţul Vaslui,</w:t>
      </w:r>
      <w:r w:rsidR="002C3C31" w:rsidRPr="00CA415D">
        <w:rPr>
          <w:lang w:val="pt-BR"/>
        </w:rPr>
        <w:t xml:space="preserve"> în</w:t>
      </w:r>
      <w:r w:rsidR="00E32AE6">
        <w:rPr>
          <w:lang w:val="pt-BR"/>
        </w:rPr>
        <w:t>registrat sub</w:t>
      </w:r>
      <w:r w:rsidR="00FE7D3C">
        <w:rPr>
          <w:lang w:val="pt-BR"/>
        </w:rPr>
        <w:t xml:space="preserve"> nr. </w:t>
      </w:r>
      <w:r w:rsidR="002307F2">
        <w:rPr>
          <w:lang w:val="pt-BR"/>
        </w:rPr>
        <w:t>4</w:t>
      </w:r>
      <w:r w:rsidR="00E15707">
        <w:rPr>
          <w:lang w:val="pt-BR"/>
        </w:rPr>
        <w:t>714</w:t>
      </w:r>
      <w:r w:rsidR="001855FD">
        <w:rPr>
          <w:lang w:val="pt-BR"/>
        </w:rPr>
        <w:t>/</w:t>
      </w:r>
      <w:r w:rsidR="00E15707">
        <w:rPr>
          <w:lang w:val="pt-BR"/>
        </w:rPr>
        <w:t>13</w:t>
      </w:r>
      <w:r w:rsidR="00DC6F5F">
        <w:rPr>
          <w:lang w:val="pt-BR"/>
        </w:rPr>
        <w:t>.1</w:t>
      </w:r>
      <w:r w:rsidR="00E15707">
        <w:rPr>
          <w:lang w:val="pt-BR"/>
        </w:rPr>
        <w:t>1</w:t>
      </w:r>
      <w:r w:rsidR="00DC6F5F">
        <w:rPr>
          <w:lang w:val="pt-BR"/>
        </w:rPr>
        <w:t>.201</w:t>
      </w:r>
      <w:r w:rsidR="00E15707">
        <w:rPr>
          <w:lang w:val="pt-BR"/>
        </w:rPr>
        <w:t>8</w:t>
      </w:r>
      <w:r w:rsidR="002C3C31" w:rsidRPr="00181B83">
        <w:rPr>
          <w:lang w:val="pt-BR"/>
        </w:rPr>
        <w:t>,</w:t>
      </w:r>
      <w:r w:rsidR="002C3C31" w:rsidRPr="00CA415D">
        <w:rPr>
          <w:lang w:val="pt-BR"/>
        </w:rPr>
        <w:t xml:space="preserve"> prin care solicită constituirea comisiei pentru inventarierea bunurilor </w:t>
      </w:r>
      <w:r w:rsidR="00CF19CC" w:rsidRPr="00CF19CC">
        <w:rPr>
          <w:lang w:val="pt-BR"/>
        </w:rPr>
        <w:t>aparţinând domeniului public şi privat al comunei Rafaila</w:t>
      </w:r>
      <w:r w:rsidR="00CF19CC">
        <w:rPr>
          <w:lang w:val="pt-BR"/>
        </w:rPr>
        <w:t>;</w:t>
      </w:r>
    </w:p>
    <w:p w:rsidR="00562806" w:rsidRPr="00562806" w:rsidRDefault="00562806" w:rsidP="00562806">
      <w:pPr>
        <w:jc w:val="both"/>
        <w:rPr>
          <w:color w:val="000000"/>
        </w:rPr>
      </w:pPr>
      <w:r w:rsidRPr="00620A34">
        <w:rPr>
          <w:lang w:val="pt-BR"/>
        </w:rPr>
        <w:tab/>
      </w:r>
      <w:r w:rsidR="002B65BD" w:rsidRPr="00562806">
        <w:rPr>
          <w:lang w:val="pt-BR"/>
        </w:rPr>
        <w:t xml:space="preserve">în conformitate cu </w:t>
      </w:r>
      <w:r w:rsidR="002C3C31" w:rsidRPr="00562806">
        <w:rPr>
          <w:lang w:val="pt-BR"/>
        </w:rPr>
        <w:t>prevederile art. 8 alin. (1) din Legea contabilităţii nr. 82/1991, republicată</w:t>
      </w:r>
      <w:r w:rsidR="00134BA1">
        <w:rPr>
          <w:lang w:val="pt-BR"/>
        </w:rPr>
        <w:t>,</w:t>
      </w:r>
      <w:r w:rsidR="002C3C31" w:rsidRPr="00562806">
        <w:rPr>
          <w:lang w:val="pt-BR"/>
        </w:rPr>
        <w:t xml:space="preserve"> </w:t>
      </w:r>
      <w:r w:rsidR="000F145A">
        <w:rPr>
          <w:lang w:val="pt-BR"/>
        </w:rPr>
        <w:t xml:space="preserve">cu modificarile si completarile ulterioare </w:t>
      </w:r>
      <w:r w:rsidR="002C3C31" w:rsidRPr="00562806">
        <w:rPr>
          <w:lang w:val="pt-BR"/>
        </w:rPr>
        <w:t xml:space="preserve">şi </w:t>
      </w:r>
      <w:r w:rsidR="002B65BD" w:rsidRPr="00562806">
        <w:rPr>
          <w:lang w:val="pt-BR"/>
        </w:rPr>
        <w:t xml:space="preserve">ale </w:t>
      </w:r>
      <w:r w:rsidR="0042516A" w:rsidRPr="00562806">
        <w:rPr>
          <w:lang w:val="pt-BR"/>
        </w:rPr>
        <w:t xml:space="preserve">pct. 7 din </w:t>
      </w:r>
      <w:r w:rsidR="002C3C31" w:rsidRPr="00562806">
        <w:rPr>
          <w:lang w:val="pt-BR"/>
        </w:rPr>
        <w:t>Ordinul</w:t>
      </w:r>
      <w:r w:rsidR="002B65BD" w:rsidRPr="00562806">
        <w:rPr>
          <w:lang w:val="pt-BR"/>
        </w:rPr>
        <w:t xml:space="preserve"> Ministrului </w:t>
      </w:r>
      <w:r w:rsidR="002C3C31" w:rsidRPr="00562806">
        <w:rPr>
          <w:lang w:val="pt-BR"/>
        </w:rPr>
        <w:t xml:space="preserve">Finanţelor nr. </w:t>
      </w:r>
      <w:r w:rsidRPr="00562806">
        <w:rPr>
          <w:lang w:val="pt-BR"/>
        </w:rPr>
        <w:t>2861/2009</w:t>
      </w:r>
      <w:r w:rsidR="002C3C31" w:rsidRPr="00562806">
        <w:rPr>
          <w:lang w:val="pt-BR"/>
        </w:rPr>
        <w:t xml:space="preserve"> </w:t>
      </w:r>
      <w:proofErr w:type="spellStart"/>
      <w:r w:rsidRPr="00562806">
        <w:rPr>
          <w:color w:val="000000"/>
        </w:rPr>
        <w:t>pentru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aprobarea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Normelor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privind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organizarea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şi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efectuarea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inventarierii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elementelor</w:t>
      </w:r>
      <w:proofErr w:type="spellEnd"/>
      <w:r w:rsidRPr="00562806">
        <w:rPr>
          <w:color w:val="000000"/>
        </w:rPr>
        <w:t xml:space="preserve"> de </w:t>
      </w:r>
      <w:proofErr w:type="spellStart"/>
      <w:r w:rsidRPr="00562806">
        <w:rPr>
          <w:color w:val="000000"/>
        </w:rPr>
        <w:t>natura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activelor</w:t>
      </w:r>
      <w:proofErr w:type="spellEnd"/>
      <w:r w:rsidRPr="00562806">
        <w:rPr>
          <w:color w:val="000000"/>
        </w:rPr>
        <w:t xml:space="preserve">, </w:t>
      </w:r>
      <w:proofErr w:type="spellStart"/>
      <w:r w:rsidRPr="00562806">
        <w:rPr>
          <w:color w:val="000000"/>
        </w:rPr>
        <w:t>datoriilor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şi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capitalurilor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proprii</w:t>
      </w:r>
      <w:proofErr w:type="spellEnd"/>
      <w:r>
        <w:rPr>
          <w:color w:val="000000"/>
        </w:rPr>
        <w:t>;</w:t>
      </w:r>
    </w:p>
    <w:p w:rsidR="00FD3CB5" w:rsidRPr="001C5604" w:rsidRDefault="00562806" w:rsidP="00562806">
      <w:pPr>
        <w:tabs>
          <w:tab w:val="left" w:pos="360"/>
        </w:tabs>
        <w:jc w:val="both"/>
        <w:rPr>
          <w:lang w:val="pt-BR"/>
        </w:rPr>
      </w:pPr>
      <w:r>
        <w:tab/>
      </w:r>
      <w:r>
        <w:tab/>
      </w:r>
      <w:proofErr w:type="spellStart"/>
      <w:proofErr w:type="gramStart"/>
      <w:r w:rsidR="00B90F93">
        <w:t>în</w:t>
      </w:r>
      <w:proofErr w:type="spellEnd"/>
      <w:proofErr w:type="gramEnd"/>
      <w:r w:rsidR="00B90F93">
        <w:t xml:space="preserve"> </w:t>
      </w:r>
      <w:proofErr w:type="spellStart"/>
      <w:r w:rsidR="00B90F93">
        <w:t>temeiul</w:t>
      </w:r>
      <w:proofErr w:type="spellEnd"/>
      <w:r w:rsidR="00B90F93">
        <w:t xml:space="preserve"> </w:t>
      </w:r>
      <w:proofErr w:type="spellStart"/>
      <w:r w:rsidR="00B90F93">
        <w:t>prevederilor</w:t>
      </w:r>
      <w:proofErr w:type="spellEnd"/>
      <w:r w:rsidR="00BF13A4">
        <w:t xml:space="preserve"> art. </w:t>
      </w:r>
      <w:proofErr w:type="gramStart"/>
      <w:r w:rsidR="00BF13A4">
        <w:t>63</w:t>
      </w:r>
      <w:r w:rsidR="00163A3E">
        <w:t xml:space="preserve"> </w:t>
      </w:r>
      <w:proofErr w:type="spellStart"/>
      <w:r w:rsidR="00163A3E">
        <w:t>alin</w:t>
      </w:r>
      <w:proofErr w:type="spellEnd"/>
      <w:r w:rsidR="00163A3E">
        <w:t>.</w:t>
      </w:r>
      <w:proofErr w:type="gramEnd"/>
      <w:r w:rsidR="00163A3E">
        <w:t xml:space="preserve"> </w:t>
      </w:r>
      <w:r w:rsidR="009A0F8A">
        <w:t xml:space="preserve">(1) </w:t>
      </w:r>
      <w:proofErr w:type="gramStart"/>
      <w:r w:rsidR="009A0F8A">
        <w:t>lit</w:t>
      </w:r>
      <w:proofErr w:type="gramEnd"/>
      <w:r w:rsidR="009A0F8A">
        <w:t xml:space="preserve">. „ </w:t>
      </w:r>
      <w:proofErr w:type="gramStart"/>
      <w:r w:rsidR="009A0F8A">
        <w:t>d ”</w:t>
      </w:r>
      <w:proofErr w:type="gramEnd"/>
      <w:r w:rsidR="009A0F8A">
        <w:t xml:space="preserve">, </w:t>
      </w:r>
      <w:proofErr w:type="spellStart"/>
      <w:r w:rsidR="009A0F8A">
        <w:t>alin</w:t>
      </w:r>
      <w:proofErr w:type="spellEnd"/>
      <w:r w:rsidR="009A0F8A">
        <w:t>.</w:t>
      </w:r>
      <w:r w:rsidR="00BF13A4">
        <w:t xml:space="preserve"> </w:t>
      </w:r>
      <w:r w:rsidR="009A0F8A">
        <w:t xml:space="preserve">(5) </w:t>
      </w:r>
      <w:proofErr w:type="gramStart"/>
      <w:r w:rsidR="009A0F8A">
        <w:t>lit</w:t>
      </w:r>
      <w:proofErr w:type="gramEnd"/>
      <w:r w:rsidR="009A0F8A">
        <w:t>. „</w:t>
      </w:r>
      <w:proofErr w:type="gramStart"/>
      <w:r w:rsidR="009A0F8A">
        <w:t>d</w:t>
      </w:r>
      <w:proofErr w:type="gramEnd"/>
      <w:r w:rsidR="00163A3E">
        <w:t xml:space="preserve">”, </w:t>
      </w:r>
      <w:r w:rsidR="00FD3CB5" w:rsidRPr="005A4F03">
        <w:t xml:space="preserve">art. </w:t>
      </w:r>
      <w:proofErr w:type="gramStart"/>
      <w:r w:rsidR="00FD3CB5" w:rsidRPr="005A4F03">
        <w:t xml:space="preserve">68 </w:t>
      </w:r>
      <w:proofErr w:type="spellStart"/>
      <w:r w:rsidR="00FD3CB5" w:rsidRPr="005A4F03">
        <w:t>alin</w:t>
      </w:r>
      <w:proofErr w:type="spellEnd"/>
      <w:r w:rsidR="00FD3CB5" w:rsidRPr="005A4F03">
        <w:t>.</w:t>
      </w:r>
      <w:proofErr w:type="gramEnd"/>
      <w:r w:rsidR="00FD3CB5" w:rsidRPr="005A4F03">
        <w:t xml:space="preserve"> (1)</w:t>
      </w:r>
      <w:r w:rsidR="00FE7D3C">
        <w:t xml:space="preserve"> </w:t>
      </w:r>
      <w:proofErr w:type="spellStart"/>
      <w:proofErr w:type="gramStart"/>
      <w:r w:rsidR="00FE7D3C">
        <w:t>şi</w:t>
      </w:r>
      <w:proofErr w:type="spellEnd"/>
      <w:proofErr w:type="gramEnd"/>
      <w:r w:rsidR="00FE7D3C">
        <w:t xml:space="preserve"> art. </w:t>
      </w:r>
      <w:proofErr w:type="gramStart"/>
      <w:r w:rsidR="00FE7D3C">
        <w:t xml:space="preserve">115 </w:t>
      </w:r>
      <w:proofErr w:type="spellStart"/>
      <w:r w:rsidR="00FE7D3C">
        <w:t>alin</w:t>
      </w:r>
      <w:proofErr w:type="spellEnd"/>
      <w:r w:rsidR="00FE7D3C">
        <w:t>.</w:t>
      </w:r>
      <w:proofErr w:type="gramEnd"/>
      <w:r w:rsidR="00FE7D3C">
        <w:t xml:space="preserve"> (1) </w:t>
      </w:r>
      <w:proofErr w:type="gramStart"/>
      <w:r w:rsidR="00FE7D3C">
        <w:t>lit</w:t>
      </w:r>
      <w:proofErr w:type="gramEnd"/>
      <w:r w:rsidR="00FE7D3C">
        <w:t>. „</w:t>
      </w:r>
      <w:proofErr w:type="gramStart"/>
      <w:r w:rsidR="00FE7D3C">
        <w:t>a</w:t>
      </w:r>
      <w:proofErr w:type="gramEnd"/>
      <w:r w:rsidR="00FD3CB5" w:rsidRPr="005A4F03">
        <w:t xml:space="preserve">” din </w:t>
      </w:r>
      <w:proofErr w:type="spellStart"/>
      <w:r w:rsidR="00FD3CB5" w:rsidRPr="005A4F03">
        <w:t>Legea</w:t>
      </w:r>
      <w:proofErr w:type="spellEnd"/>
      <w:r w:rsidR="00FD3CB5" w:rsidRPr="005A4F03">
        <w:t xml:space="preserve"> nr. 215/2001 </w:t>
      </w:r>
      <w:proofErr w:type="spellStart"/>
      <w:r w:rsidR="00FD3CB5" w:rsidRPr="005A4F03">
        <w:t>privind</w:t>
      </w:r>
      <w:proofErr w:type="spellEnd"/>
      <w:r w:rsidR="00FD3CB5" w:rsidRPr="005A4F03">
        <w:t xml:space="preserve"> </w:t>
      </w:r>
      <w:proofErr w:type="spellStart"/>
      <w:r w:rsidR="00FD3CB5" w:rsidRPr="005A4F03">
        <w:t>administraţia</w:t>
      </w:r>
      <w:proofErr w:type="spellEnd"/>
      <w:r w:rsidR="00FD3CB5" w:rsidRPr="005A4F03">
        <w:t xml:space="preserve"> </w:t>
      </w:r>
      <w:proofErr w:type="spellStart"/>
      <w:r w:rsidR="00FD3CB5" w:rsidRPr="005A4F03">
        <w:t>publică</w:t>
      </w:r>
      <w:proofErr w:type="spellEnd"/>
      <w:r w:rsidR="00FD3CB5" w:rsidRPr="005A4F03">
        <w:t xml:space="preserve"> </w:t>
      </w:r>
      <w:proofErr w:type="spellStart"/>
      <w:r w:rsidR="00FD3CB5" w:rsidRPr="005A4F03">
        <w:t>locală</w:t>
      </w:r>
      <w:proofErr w:type="spellEnd"/>
      <w:r w:rsidR="00FD3CB5" w:rsidRPr="005A4F03">
        <w:t xml:space="preserve">, </w:t>
      </w:r>
      <w:proofErr w:type="spellStart"/>
      <w:r w:rsidR="00FD3CB5" w:rsidRPr="005A4F03">
        <w:t>republicată</w:t>
      </w:r>
      <w:proofErr w:type="spellEnd"/>
      <w:r w:rsidR="005C755C">
        <w:t xml:space="preserve">, cu </w:t>
      </w:r>
      <w:proofErr w:type="spellStart"/>
      <w:r w:rsidR="005C755C">
        <w:t>modificarile</w:t>
      </w:r>
      <w:proofErr w:type="spellEnd"/>
      <w:r w:rsidR="005C755C">
        <w:t xml:space="preserve"> </w:t>
      </w:r>
      <w:proofErr w:type="spellStart"/>
      <w:r w:rsidR="005C755C">
        <w:t>si</w:t>
      </w:r>
      <w:proofErr w:type="spellEnd"/>
      <w:r w:rsidR="005C755C">
        <w:t xml:space="preserve"> </w:t>
      </w:r>
      <w:proofErr w:type="spellStart"/>
      <w:r w:rsidR="005C755C">
        <w:t>completarile</w:t>
      </w:r>
      <w:proofErr w:type="spellEnd"/>
      <w:r w:rsidR="005C755C">
        <w:t xml:space="preserve"> </w:t>
      </w:r>
      <w:proofErr w:type="spellStart"/>
      <w:r w:rsidR="005C755C">
        <w:t>ulterioare</w:t>
      </w:r>
      <w:proofErr w:type="spellEnd"/>
      <w:r w:rsidR="00FD3CB5" w:rsidRPr="005A4F03">
        <w:t>;</w:t>
      </w:r>
    </w:p>
    <w:p w:rsidR="009A0F8A" w:rsidRPr="0052620D" w:rsidRDefault="009A0F8A" w:rsidP="00F35C53">
      <w:pPr>
        <w:tabs>
          <w:tab w:val="left" w:pos="360"/>
          <w:tab w:val="left" w:pos="540"/>
        </w:tabs>
        <w:jc w:val="both"/>
        <w:rPr>
          <w:sz w:val="20"/>
          <w:szCs w:val="20"/>
        </w:rPr>
      </w:pPr>
    </w:p>
    <w:p w:rsidR="002C3C31" w:rsidRPr="00562806" w:rsidRDefault="00134BA1" w:rsidP="007E5725">
      <w:pPr>
        <w:tabs>
          <w:tab w:val="left" w:pos="360"/>
        </w:tabs>
        <w:jc w:val="center"/>
        <w:rPr>
          <w:b/>
          <w:i/>
          <w:sz w:val="26"/>
          <w:szCs w:val="26"/>
          <w:lang w:val="pt-BR"/>
        </w:rPr>
      </w:pPr>
      <w:r w:rsidRPr="00562806">
        <w:rPr>
          <w:b/>
          <w:i/>
          <w:sz w:val="26"/>
          <w:szCs w:val="26"/>
          <w:lang w:val="pt-BR"/>
        </w:rPr>
        <w:t xml:space="preserve">Fînariu </w:t>
      </w:r>
      <w:r w:rsidR="002C3C31" w:rsidRPr="00562806">
        <w:rPr>
          <w:b/>
          <w:i/>
          <w:sz w:val="26"/>
          <w:szCs w:val="26"/>
          <w:lang w:val="pt-BR"/>
        </w:rPr>
        <w:t>Constantin, primar al comunei Rafaila, judetul Vaslui,</w:t>
      </w:r>
    </w:p>
    <w:p w:rsidR="002C3C31" w:rsidRPr="0052620D" w:rsidRDefault="002C3C31" w:rsidP="002C3C31">
      <w:pPr>
        <w:ind w:left="720"/>
        <w:jc w:val="center"/>
        <w:rPr>
          <w:sz w:val="20"/>
          <w:szCs w:val="20"/>
          <w:lang w:val="pt-BR"/>
        </w:rPr>
      </w:pPr>
    </w:p>
    <w:p w:rsidR="002C3C31" w:rsidRPr="00086AE3" w:rsidRDefault="00F20D99" w:rsidP="002C3C31">
      <w:pPr>
        <w:jc w:val="center"/>
        <w:rPr>
          <w:b/>
          <w:sz w:val="28"/>
          <w:szCs w:val="28"/>
          <w:lang w:val="pt-BR"/>
        </w:rPr>
      </w:pPr>
      <w:r>
        <w:rPr>
          <w:b/>
          <w:sz w:val="28"/>
          <w:szCs w:val="28"/>
          <w:lang w:val="pt-BR"/>
        </w:rPr>
        <w:t>D I S P U N</w:t>
      </w:r>
      <w:r w:rsidR="002C3C31" w:rsidRPr="00086AE3">
        <w:rPr>
          <w:b/>
          <w:sz w:val="28"/>
          <w:szCs w:val="28"/>
          <w:lang w:val="pt-BR"/>
        </w:rPr>
        <w:t>:</w:t>
      </w:r>
    </w:p>
    <w:p w:rsidR="002C3C31" w:rsidRPr="0052620D" w:rsidRDefault="002C3C31" w:rsidP="0052620D">
      <w:pPr>
        <w:ind w:left="720"/>
        <w:rPr>
          <w:b/>
          <w:sz w:val="20"/>
          <w:szCs w:val="20"/>
          <w:lang w:val="pt-BR"/>
        </w:rPr>
      </w:pPr>
    </w:p>
    <w:p w:rsidR="002C3C31" w:rsidRPr="00BC6C61" w:rsidRDefault="007D4B03" w:rsidP="00C65945">
      <w:pPr>
        <w:ind w:firstLine="720"/>
        <w:jc w:val="both"/>
        <w:rPr>
          <w:lang w:val="pt-BR"/>
        </w:rPr>
      </w:pPr>
      <w:r>
        <w:rPr>
          <w:b/>
          <w:lang w:val="pt-BR"/>
        </w:rPr>
        <w:t>Art.</w:t>
      </w:r>
      <w:r w:rsidR="002C3C31" w:rsidRPr="00BC6C61">
        <w:rPr>
          <w:b/>
          <w:lang w:val="pt-BR"/>
        </w:rPr>
        <w:t>1.</w:t>
      </w:r>
      <w:r w:rsidR="002C3C31" w:rsidRPr="00BC6C61">
        <w:rPr>
          <w:lang w:val="pt-BR"/>
        </w:rPr>
        <w:t xml:space="preserve"> Se constituie comisia pentru inventarierea bunurilor care aparţin domeniului public şi  privat al comunei Rafaila,</w:t>
      </w:r>
      <w:r w:rsidR="00082170">
        <w:rPr>
          <w:lang w:val="pt-BR"/>
        </w:rPr>
        <w:t xml:space="preserve"> judeţul Vaslui,</w:t>
      </w:r>
      <w:r w:rsidR="002C3C31" w:rsidRPr="00BC6C61">
        <w:rPr>
          <w:lang w:val="pt-BR"/>
        </w:rPr>
        <w:t xml:space="preserve"> în următoarea componenţă:</w:t>
      </w:r>
    </w:p>
    <w:p w:rsidR="002C3C31" w:rsidRPr="00CA415D" w:rsidRDefault="002C3C31" w:rsidP="003600B2">
      <w:pPr>
        <w:numPr>
          <w:ilvl w:val="0"/>
          <w:numId w:val="2"/>
        </w:numPr>
        <w:jc w:val="both"/>
        <w:rPr>
          <w:lang w:val="pt-BR"/>
        </w:rPr>
      </w:pPr>
      <w:r w:rsidRPr="00CA415D">
        <w:rPr>
          <w:lang w:val="pt-BR"/>
        </w:rPr>
        <w:t xml:space="preserve">Preşedinte: </w:t>
      </w:r>
      <w:r w:rsidR="00DC6F5F">
        <w:rPr>
          <w:b/>
          <w:lang w:val="pt-BR"/>
        </w:rPr>
        <w:t>Sandu Gabriel</w:t>
      </w:r>
      <w:r w:rsidRPr="00EB5804">
        <w:rPr>
          <w:b/>
          <w:lang w:val="pt-BR"/>
        </w:rPr>
        <w:t>,</w:t>
      </w:r>
      <w:r w:rsidR="00D561D8">
        <w:rPr>
          <w:lang w:val="pt-BR"/>
        </w:rPr>
        <w:t xml:space="preserve"> viceprimarul comunei Rafaila.</w:t>
      </w:r>
    </w:p>
    <w:p w:rsidR="002C3C31" w:rsidRPr="00BD5957" w:rsidRDefault="002C3C31" w:rsidP="003600B2">
      <w:pPr>
        <w:numPr>
          <w:ilvl w:val="0"/>
          <w:numId w:val="2"/>
        </w:numPr>
        <w:jc w:val="both"/>
        <w:rPr>
          <w:lang w:val="pt-BR"/>
        </w:rPr>
      </w:pPr>
      <w:r w:rsidRPr="001A7E7C">
        <w:rPr>
          <w:lang w:val="pt-BR"/>
        </w:rPr>
        <w:t>Secretar:</w:t>
      </w:r>
      <w:r w:rsidR="007C445B">
        <w:rPr>
          <w:lang w:val="pt-BR"/>
        </w:rPr>
        <w:t xml:space="preserve"> </w:t>
      </w:r>
      <w:r w:rsidR="007C445B" w:rsidRPr="00510B75">
        <w:rPr>
          <w:b/>
          <w:lang w:val="pt-BR"/>
        </w:rPr>
        <w:t>Ciobănică Neculai,</w:t>
      </w:r>
      <w:r w:rsidR="007C445B" w:rsidRPr="007C445B">
        <w:rPr>
          <w:lang w:val="pt-BR"/>
        </w:rPr>
        <w:t xml:space="preserve"> </w:t>
      </w:r>
      <w:r w:rsidR="007C445B">
        <w:rPr>
          <w:lang w:val="pt-BR"/>
        </w:rPr>
        <w:t>consilier în cadrul aparatului de specialitat</w:t>
      </w:r>
      <w:r w:rsidR="00D561D8">
        <w:rPr>
          <w:lang w:val="pt-BR"/>
        </w:rPr>
        <w:t>e al primarului comunei Rafaila.</w:t>
      </w:r>
    </w:p>
    <w:p w:rsidR="00510B75" w:rsidRDefault="002C3C31" w:rsidP="007C445B">
      <w:pPr>
        <w:numPr>
          <w:ilvl w:val="0"/>
          <w:numId w:val="2"/>
        </w:numPr>
        <w:jc w:val="both"/>
        <w:rPr>
          <w:lang w:val="pt-BR"/>
        </w:rPr>
      </w:pPr>
      <w:r w:rsidRPr="00CA415D">
        <w:rPr>
          <w:lang w:val="pt-BR"/>
        </w:rPr>
        <w:t xml:space="preserve">Membri: </w:t>
      </w:r>
    </w:p>
    <w:p w:rsidR="006778E5" w:rsidRPr="00C26C4F" w:rsidRDefault="00443ED7" w:rsidP="008268A6">
      <w:pPr>
        <w:numPr>
          <w:ilvl w:val="2"/>
          <w:numId w:val="4"/>
        </w:numPr>
        <w:jc w:val="both"/>
        <w:rPr>
          <w:b/>
          <w:lang w:val="pt-BR"/>
        </w:rPr>
      </w:pPr>
      <w:r>
        <w:rPr>
          <w:b/>
          <w:lang w:val="pt-BR"/>
        </w:rPr>
        <w:t>Agrigoroae Constantin</w:t>
      </w:r>
      <w:r w:rsidR="006778E5" w:rsidRPr="00EB5804">
        <w:rPr>
          <w:b/>
          <w:lang w:val="pt-BR"/>
        </w:rPr>
        <w:t>,</w:t>
      </w:r>
      <w:r w:rsidR="006778E5">
        <w:rPr>
          <w:lang w:val="pt-BR"/>
        </w:rPr>
        <w:t xml:space="preserve"> consilier local</w:t>
      </w:r>
      <w:r w:rsidR="0051267A">
        <w:rPr>
          <w:b/>
          <w:lang w:val="pt-BR"/>
        </w:rPr>
        <w:t>;</w:t>
      </w:r>
    </w:p>
    <w:p w:rsidR="00C26C4F" w:rsidRPr="00EF0E50" w:rsidRDefault="004103D8" w:rsidP="00510B75">
      <w:pPr>
        <w:numPr>
          <w:ilvl w:val="2"/>
          <w:numId w:val="4"/>
        </w:numPr>
        <w:jc w:val="both"/>
        <w:rPr>
          <w:b/>
          <w:lang w:val="pt-BR"/>
        </w:rPr>
      </w:pPr>
      <w:r>
        <w:rPr>
          <w:b/>
          <w:lang w:val="pt-BR"/>
        </w:rPr>
        <w:t>Badiu</w:t>
      </w:r>
      <w:r w:rsidR="00B67228">
        <w:rPr>
          <w:b/>
          <w:lang w:val="pt-BR"/>
        </w:rPr>
        <w:t xml:space="preserve"> </w:t>
      </w:r>
      <w:r>
        <w:rPr>
          <w:b/>
          <w:lang w:val="pt-BR"/>
        </w:rPr>
        <w:t>Mihaela-Ancuta</w:t>
      </w:r>
      <w:r w:rsidR="00C26C4F" w:rsidRPr="00B20583">
        <w:rPr>
          <w:lang w:val="pt-BR"/>
        </w:rPr>
        <w:t xml:space="preserve">, </w:t>
      </w:r>
      <w:r w:rsidR="00F84589" w:rsidRPr="00B20583">
        <w:rPr>
          <w:lang w:val="pt-BR"/>
        </w:rPr>
        <w:t>inspector</w:t>
      </w:r>
      <w:r w:rsidR="009F2A01">
        <w:rPr>
          <w:lang w:val="pt-BR"/>
        </w:rPr>
        <w:t xml:space="preserve"> </w:t>
      </w:r>
      <w:r w:rsidR="00F84589" w:rsidRPr="00B20583">
        <w:rPr>
          <w:lang w:val="pt-BR"/>
        </w:rPr>
        <w:t xml:space="preserve">in cadrul </w:t>
      </w:r>
      <w:r>
        <w:rPr>
          <w:lang w:val="pt-BR"/>
        </w:rPr>
        <w:t>aparatului de specialitate al primarului</w:t>
      </w:r>
      <w:r w:rsidR="00B20583" w:rsidRPr="00B20583">
        <w:rPr>
          <w:lang w:val="pt-BR"/>
        </w:rPr>
        <w:t>;</w:t>
      </w:r>
    </w:p>
    <w:p w:rsidR="00EF0E50" w:rsidRPr="004C387A" w:rsidRDefault="00E15707" w:rsidP="00EF0E50">
      <w:pPr>
        <w:numPr>
          <w:ilvl w:val="2"/>
          <w:numId w:val="4"/>
        </w:numPr>
        <w:jc w:val="both"/>
        <w:rPr>
          <w:b/>
          <w:lang w:val="pt-BR"/>
        </w:rPr>
      </w:pPr>
      <w:r>
        <w:rPr>
          <w:b/>
          <w:lang w:val="pt-BR"/>
        </w:rPr>
        <w:t>Aniti</w:t>
      </w:r>
      <w:r w:rsidR="007E4D95">
        <w:rPr>
          <w:b/>
          <w:lang w:val="pt-BR"/>
        </w:rPr>
        <w:t xml:space="preserve"> Lacramioara, casier,</w:t>
      </w:r>
      <w:r w:rsidR="00EF0E50" w:rsidRPr="00EF0E50">
        <w:rPr>
          <w:lang w:val="pt-BR"/>
        </w:rPr>
        <w:t xml:space="preserve"> </w:t>
      </w:r>
      <w:r w:rsidR="00EF0E50">
        <w:rPr>
          <w:lang w:val="pt-BR"/>
        </w:rPr>
        <w:t>în cadrul aparatului de specialitate al primarului comunei Rafaila;</w:t>
      </w:r>
    </w:p>
    <w:p w:rsidR="002C3C31" w:rsidRPr="00FE7325" w:rsidRDefault="007D4B03" w:rsidP="00D000D7">
      <w:pPr>
        <w:ind w:firstLine="720"/>
        <w:jc w:val="both"/>
        <w:rPr>
          <w:lang w:val="pt-BR"/>
        </w:rPr>
      </w:pPr>
      <w:r>
        <w:rPr>
          <w:b/>
          <w:lang w:val="pt-BR"/>
        </w:rPr>
        <w:t>Art.</w:t>
      </w:r>
      <w:r w:rsidR="002C3C31" w:rsidRPr="00FE7325">
        <w:rPr>
          <w:b/>
          <w:lang w:val="pt-BR"/>
        </w:rPr>
        <w:t>2</w:t>
      </w:r>
      <w:r w:rsidR="00BE08AC">
        <w:rPr>
          <w:lang w:val="pt-BR"/>
        </w:rPr>
        <w:t xml:space="preserve">. </w:t>
      </w:r>
      <w:r w:rsidR="002C3C31" w:rsidRPr="00FE7325">
        <w:rPr>
          <w:lang w:val="pt-BR"/>
        </w:rPr>
        <w:t>Se vor inventaria, de asemenea, crean</w:t>
      </w:r>
      <w:r w:rsidR="002C3C31">
        <w:rPr>
          <w:lang w:val="pt-BR"/>
        </w:rPr>
        <w:t>ţele şi obligaţiile unităţii, casa şi alte valori din evidenţa contabilă.</w:t>
      </w:r>
    </w:p>
    <w:p w:rsidR="00D000D7" w:rsidRDefault="00D000D7" w:rsidP="00D000D7">
      <w:pPr>
        <w:jc w:val="both"/>
        <w:rPr>
          <w:b/>
          <w:lang w:val="pt-BR"/>
        </w:rPr>
      </w:pPr>
      <w:r>
        <w:rPr>
          <w:b/>
          <w:lang w:val="pt-BR"/>
        </w:rPr>
        <w:tab/>
      </w:r>
      <w:r w:rsidR="007D4B03">
        <w:rPr>
          <w:b/>
          <w:lang w:val="pt-BR"/>
        </w:rPr>
        <w:t>Art.</w:t>
      </w:r>
      <w:r w:rsidR="002C3C31" w:rsidRPr="007E4848">
        <w:rPr>
          <w:b/>
          <w:lang w:val="pt-BR"/>
        </w:rPr>
        <w:t>3</w:t>
      </w:r>
      <w:r w:rsidR="00BE08AC">
        <w:rPr>
          <w:lang w:val="pt-BR"/>
        </w:rPr>
        <w:t xml:space="preserve">. </w:t>
      </w:r>
      <w:r w:rsidR="002C3C31" w:rsidRPr="007E4848">
        <w:rPr>
          <w:lang w:val="pt-BR"/>
        </w:rPr>
        <w:t xml:space="preserve">Inventarierea va începe la data </w:t>
      </w:r>
      <w:r w:rsidR="002307F2">
        <w:rPr>
          <w:lang w:val="pt-BR"/>
        </w:rPr>
        <w:t xml:space="preserve"> </w:t>
      </w:r>
      <w:r w:rsidR="00E15707">
        <w:rPr>
          <w:b/>
          <w:lang w:val="pt-BR"/>
        </w:rPr>
        <w:t>20.11</w:t>
      </w:r>
      <w:r w:rsidR="00E642E2">
        <w:rPr>
          <w:b/>
          <w:lang w:val="pt-BR"/>
        </w:rPr>
        <w:t>.201</w:t>
      </w:r>
      <w:r w:rsidR="00E15707">
        <w:rPr>
          <w:b/>
          <w:lang w:val="pt-BR"/>
        </w:rPr>
        <w:t>8</w:t>
      </w:r>
      <w:r w:rsidR="002C3C31" w:rsidRPr="007E4848">
        <w:rPr>
          <w:lang w:val="pt-BR"/>
        </w:rPr>
        <w:t xml:space="preserve"> şi se va încheia la data de </w:t>
      </w:r>
      <w:r w:rsidR="00E15707">
        <w:rPr>
          <w:b/>
          <w:lang w:val="pt-BR"/>
        </w:rPr>
        <w:t>14.12.218</w:t>
      </w:r>
      <w:r w:rsidR="002C3C31" w:rsidRPr="007E4848">
        <w:rPr>
          <w:b/>
          <w:lang w:val="pt-BR"/>
        </w:rPr>
        <w:t>.</w:t>
      </w:r>
    </w:p>
    <w:p w:rsidR="009D43B3" w:rsidRDefault="00D000D7" w:rsidP="009D43B3">
      <w:pPr>
        <w:jc w:val="both"/>
        <w:rPr>
          <w:b/>
          <w:lang w:val="pt-BR"/>
        </w:rPr>
      </w:pPr>
      <w:r>
        <w:rPr>
          <w:b/>
          <w:lang w:val="pt-BR"/>
        </w:rPr>
        <w:tab/>
      </w:r>
      <w:r w:rsidR="007D4B03">
        <w:rPr>
          <w:b/>
          <w:lang w:val="pt-BR"/>
        </w:rPr>
        <w:t>Art.</w:t>
      </w:r>
      <w:r w:rsidR="002C3C31" w:rsidRPr="007E4848">
        <w:rPr>
          <w:b/>
          <w:lang w:val="pt-BR"/>
        </w:rPr>
        <w:t>4</w:t>
      </w:r>
      <w:r w:rsidR="00BE08AC">
        <w:rPr>
          <w:lang w:val="pt-BR"/>
        </w:rPr>
        <w:t xml:space="preserve">. </w:t>
      </w:r>
      <w:r w:rsidR="002C3C31" w:rsidRPr="007E4848">
        <w:rPr>
          <w:lang w:val="pt-BR"/>
        </w:rPr>
        <w:t>La sfârşitul operaţiunii de i</w:t>
      </w:r>
      <w:r w:rsidR="002C3C31" w:rsidRPr="00537B44">
        <w:rPr>
          <w:lang w:val="pt-BR"/>
        </w:rPr>
        <w:t>nventariere, se va întocmi procesul verbal de valorificare şi constatare a diferenţelor care vor fi oglindite în bilanţul contabil</w:t>
      </w:r>
      <w:r w:rsidR="00E15707">
        <w:rPr>
          <w:lang w:val="pt-BR"/>
        </w:rPr>
        <w:t>, precum si proces-verbal de propunere la casare a bunurilor ce vor fi scoase din functiune</w:t>
      </w:r>
      <w:r w:rsidR="002C3C31" w:rsidRPr="00537B44">
        <w:rPr>
          <w:lang w:val="pt-BR"/>
        </w:rPr>
        <w:t>.</w:t>
      </w:r>
    </w:p>
    <w:p w:rsidR="00261B41" w:rsidRDefault="009D43B3" w:rsidP="001F04D9">
      <w:pPr>
        <w:jc w:val="both"/>
        <w:rPr>
          <w:b/>
          <w:i/>
          <w:lang w:val="pt-BR"/>
        </w:rPr>
      </w:pPr>
      <w:r>
        <w:rPr>
          <w:b/>
          <w:lang w:val="pt-BR"/>
        </w:rPr>
        <w:tab/>
      </w:r>
      <w:r w:rsidR="007D4B03">
        <w:rPr>
          <w:b/>
          <w:lang w:val="pt-BR"/>
        </w:rPr>
        <w:t>Art.</w:t>
      </w:r>
      <w:r w:rsidR="002C3C31" w:rsidRPr="00F57317">
        <w:rPr>
          <w:b/>
          <w:lang w:val="pt-BR"/>
        </w:rPr>
        <w:t>5.</w:t>
      </w:r>
      <w:r w:rsidR="002C3C31">
        <w:rPr>
          <w:b/>
          <w:lang w:val="pt-BR"/>
        </w:rPr>
        <w:t xml:space="preserve"> </w:t>
      </w:r>
      <w:r w:rsidR="00BA2B69">
        <w:rPr>
          <w:lang w:val="pt-BR"/>
        </w:rPr>
        <w:t>Prevederile prezentei dispoziţii vor fi duse la indeplinire de</w:t>
      </w:r>
      <w:r w:rsidR="002C3C31" w:rsidRPr="00F57317">
        <w:rPr>
          <w:lang w:val="pt-BR"/>
        </w:rPr>
        <w:t xml:space="preserve"> comisia pentru inventariere prevăzută la art. 1.</w:t>
      </w:r>
      <w:r w:rsidR="001F04D9">
        <w:rPr>
          <w:b/>
          <w:i/>
          <w:lang w:val="pt-BR"/>
        </w:rPr>
        <w:tab/>
      </w:r>
      <w:r w:rsidR="001F04D9">
        <w:rPr>
          <w:b/>
          <w:i/>
          <w:lang w:val="pt-BR"/>
        </w:rPr>
        <w:tab/>
      </w:r>
      <w:r w:rsidR="001F04D9">
        <w:rPr>
          <w:b/>
          <w:i/>
          <w:lang w:val="pt-BR"/>
        </w:rPr>
        <w:tab/>
      </w:r>
      <w:r w:rsidR="001F04D9">
        <w:rPr>
          <w:b/>
          <w:i/>
          <w:lang w:val="pt-BR"/>
        </w:rPr>
        <w:tab/>
      </w:r>
      <w:r w:rsidR="002C3C31">
        <w:rPr>
          <w:b/>
          <w:i/>
          <w:lang w:val="pt-BR"/>
        </w:rPr>
        <w:t xml:space="preserve">         </w:t>
      </w:r>
    </w:p>
    <w:p w:rsidR="00B850A3" w:rsidRPr="005A2300" w:rsidRDefault="00B850A3" w:rsidP="001F04D9">
      <w:pPr>
        <w:jc w:val="both"/>
        <w:rPr>
          <w:b/>
          <w:sz w:val="16"/>
          <w:szCs w:val="16"/>
          <w:lang w:val="pt-BR"/>
        </w:rPr>
      </w:pPr>
    </w:p>
    <w:p w:rsidR="00261B41" w:rsidRPr="00261B41" w:rsidRDefault="00E31382" w:rsidP="00261B41">
      <w:pPr>
        <w:ind w:left="5040"/>
        <w:jc w:val="both"/>
        <w:rPr>
          <w:b/>
          <w:i/>
          <w:lang w:val="pt-BR"/>
        </w:rPr>
      </w:pPr>
      <w:r>
        <w:rPr>
          <w:b/>
          <w:i/>
          <w:lang w:val="pt-BR"/>
        </w:rPr>
        <w:t xml:space="preserve">      </w:t>
      </w:r>
      <w:r w:rsidR="00101471">
        <w:rPr>
          <w:b/>
          <w:i/>
          <w:lang w:val="pt-BR"/>
        </w:rPr>
        <w:t xml:space="preserve">     </w:t>
      </w:r>
      <w:r w:rsidR="008E370A">
        <w:rPr>
          <w:b/>
          <w:i/>
          <w:lang w:val="pt-BR"/>
        </w:rPr>
        <w:t xml:space="preserve">    </w:t>
      </w:r>
      <w:r>
        <w:rPr>
          <w:b/>
          <w:i/>
          <w:lang w:val="pt-BR"/>
        </w:rPr>
        <w:t xml:space="preserve"> </w:t>
      </w:r>
      <w:r w:rsidR="00261B41">
        <w:rPr>
          <w:b/>
          <w:i/>
          <w:lang w:val="pt-BR"/>
        </w:rPr>
        <w:t xml:space="preserve">  </w:t>
      </w:r>
      <w:r w:rsidR="006E3B8E">
        <w:rPr>
          <w:b/>
          <w:i/>
          <w:lang w:val="pt-BR"/>
        </w:rPr>
        <w:t xml:space="preserve">   </w:t>
      </w:r>
      <w:r w:rsidR="0052620D">
        <w:rPr>
          <w:b/>
          <w:i/>
          <w:lang w:val="pt-BR"/>
        </w:rPr>
        <w:t xml:space="preserve">    </w:t>
      </w:r>
      <w:r w:rsidR="00101471">
        <w:rPr>
          <w:b/>
          <w:i/>
          <w:lang w:val="pt-BR"/>
        </w:rPr>
        <w:t xml:space="preserve">Dată </w:t>
      </w:r>
      <w:r w:rsidR="00261B41" w:rsidRPr="00261B41">
        <w:rPr>
          <w:b/>
          <w:i/>
          <w:lang w:val="pt-BR"/>
        </w:rPr>
        <w:t xml:space="preserve"> astă</w:t>
      </w:r>
      <w:r w:rsidR="00B6442A">
        <w:rPr>
          <w:b/>
          <w:i/>
          <w:lang w:val="pt-BR"/>
        </w:rPr>
        <w:t xml:space="preserve">zi, </w:t>
      </w:r>
      <w:r w:rsidR="00E15707">
        <w:rPr>
          <w:b/>
          <w:i/>
          <w:lang w:val="pt-BR"/>
        </w:rPr>
        <w:t>13 noiembrie 2018</w:t>
      </w:r>
    </w:p>
    <w:p w:rsidR="00261B41" w:rsidRPr="0043692D" w:rsidRDefault="00261B41" w:rsidP="00735A7F">
      <w:pPr>
        <w:jc w:val="center"/>
        <w:rPr>
          <w:sz w:val="16"/>
          <w:szCs w:val="16"/>
          <w:lang w:val="pt-BR"/>
        </w:rPr>
      </w:pPr>
    </w:p>
    <w:p w:rsidR="00261B41" w:rsidRDefault="00261B41" w:rsidP="00735A7F">
      <w:pPr>
        <w:spacing w:line="360" w:lineRule="auto"/>
        <w:jc w:val="center"/>
        <w:rPr>
          <w:b/>
          <w:bCs/>
          <w:lang w:val="pt-BR"/>
        </w:rPr>
      </w:pPr>
      <w:r>
        <w:rPr>
          <w:b/>
          <w:bCs/>
          <w:lang w:val="pt-BR"/>
        </w:rPr>
        <w:t>PRIMAR ,</w:t>
      </w:r>
    </w:p>
    <w:p w:rsidR="00261B41" w:rsidRPr="0028544C" w:rsidRDefault="00261B41" w:rsidP="00026A55">
      <w:pPr>
        <w:jc w:val="center"/>
        <w:rPr>
          <w:b/>
          <w:bCs/>
          <w:sz w:val="20"/>
          <w:szCs w:val="20"/>
          <w:lang w:val="pt-BR"/>
        </w:rPr>
      </w:pPr>
    </w:p>
    <w:p w:rsidR="00261B41" w:rsidRPr="009F6053" w:rsidRDefault="009F6053" w:rsidP="009F6053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                                                           </w:t>
      </w:r>
      <w:r w:rsidR="00DD0DBA" w:rsidRPr="00B37410">
        <w:rPr>
          <w:b/>
          <w:i/>
          <w:lang w:val="pt-BR"/>
        </w:rPr>
        <w:t xml:space="preserve">Fînariu </w:t>
      </w:r>
      <w:r w:rsidR="00261B41" w:rsidRPr="00B37410">
        <w:rPr>
          <w:b/>
          <w:i/>
          <w:lang w:val="pt-BR"/>
        </w:rPr>
        <w:t>Constantin</w:t>
      </w:r>
      <w:r>
        <w:rPr>
          <w:b/>
          <w:i/>
          <w:lang w:val="pt-BR"/>
        </w:rPr>
        <w:t xml:space="preserve">                    </w:t>
      </w:r>
      <w:r w:rsidR="00261B41" w:rsidRPr="00B37410">
        <w:rPr>
          <w:b/>
          <w:lang w:val="pt-BR"/>
        </w:rPr>
        <w:t>Avizat pentru legalita</w:t>
      </w:r>
      <w:r w:rsidR="00261B41" w:rsidRPr="00261B41">
        <w:rPr>
          <w:b/>
          <w:lang w:val="fr-FR"/>
        </w:rPr>
        <w:t>te,</w:t>
      </w:r>
    </w:p>
    <w:p w:rsidR="00261B41" w:rsidRPr="00261B41" w:rsidRDefault="00261B41" w:rsidP="00261B41">
      <w:pPr>
        <w:spacing w:line="360" w:lineRule="auto"/>
        <w:jc w:val="both"/>
        <w:rPr>
          <w:b/>
          <w:lang w:val="pt-BR"/>
        </w:rPr>
      </w:pP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  <w:t xml:space="preserve">                                               </w:t>
      </w:r>
      <w:r w:rsidR="001E601D">
        <w:rPr>
          <w:b/>
          <w:lang w:val="fr-FR"/>
        </w:rPr>
        <w:tab/>
        <w:t xml:space="preserve">         </w:t>
      </w:r>
      <w:r w:rsidR="00735A7F">
        <w:rPr>
          <w:b/>
          <w:lang w:val="fr-FR"/>
        </w:rPr>
        <w:t xml:space="preserve">       </w:t>
      </w:r>
      <w:r w:rsidR="009F6053">
        <w:rPr>
          <w:b/>
          <w:lang w:val="fr-FR"/>
        </w:rPr>
        <w:t xml:space="preserve"> </w:t>
      </w:r>
      <w:r w:rsidR="00735A7F">
        <w:rPr>
          <w:b/>
          <w:lang w:val="fr-FR"/>
        </w:rPr>
        <w:t xml:space="preserve"> </w:t>
      </w:r>
      <w:r>
        <w:rPr>
          <w:b/>
          <w:lang w:val="pt-BR"/>
        </w:rPr>
        <w:t>Secreta</w:t>
      </w:r>
      <w:r w:rsidR="00DD0DBA">
        <w:rPr>
          <w:b/>
          <w:lang w:val="pt-BR"/>
        </w:rPr>
        <w:t>ru</w:t>
      </w:r>
      <w:r w:rsidRPr="00261B41">
        <w:rPr>
          <w:b/>
          <w:lang w:val="pt-BR"/>
        </w:rPr>
        <w:t>l comunei Rafaila,</w:t>
      </w:r>
    </w:p>
    <w:p w:rsidR="00905FB7" w:rsidRPr="00912A35" w:rsidRDefault="00261B41" w:rsidP="00912A35">
      <w:pPr>
        <w:jc w:val="both"/>
        <w:rPr>
          <w:b/>
          <w:i/>
          <w:lang w:val="pt-BR"/>
        </w:rPr>
      </w:pP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>
        <w:rPr>
          <w:b/>
          <w:bCs/>
          <w:lang w:val="pt-BR"/>
        </w:rPr>
        <w:t xml:space="preserve">     </w:t>
      </w:r>
      <w:r w:rsidR="001E601D">
        <w:rPr>
          <w:b/>
          <w:bCs/>
          <w:lang w:val="pt-BR"/>
        </w:rPr>
        <w:tab/>
      </w:r>
      <w:r w:rsidR="00735A7F">
        <w:rPr>
          <w:b/>
          <w:bCs/>
          <w:lang w:val="pt-BR"/>
        </w:rPr>
        <w:t xml:space="preserve">    </w:t>
      </w:r>
      <w:r w:rsidR="002307F2">
        <w:rPr>
          <w:b/>
          <w:bCs/>
          <w:lang w:val="pt-BR"/>
        </w:rPr>
        <w:t xml:space="preserve">   </w:t>
      </w:r>
      <w:r w:rsidR="00735A7F">
        <w:rPr>
          <w:b/>
          <w:bCs/>
          <w:lang w:val="pt-BR"/>
        </w:rPr>
        <w:t xml:space="preserve">     </w:t>
      </w:r>
      <w:r w:rsidR="009F6053">
        <w:rPr>
          <w:b/>
          <w:bCs/>
          <w:lang w:val="pt-BR"/>
        </w:rPr>
        <w:t xml:space="preserve"> </w:t>
      </w:r>
      <w:r w:rsidR="002307F2">
        <w:rPr>
          <w:b/>
          <w:i/>
          <w:lang w:val="pt-BR"/>
        </w:rPr>
        <w:t>p. Voicu Victorita</w:t>
      </w:r>
      <w:r w:rsidR="006028F6" w:rsidRPr="00261B41">
        <w:rPr>
          <w:lang w:val="pt-BR"/>
        </w:rPr>
        <w:t xml:space="preserve">        </w:t>
      </w:r>
      <w:r w:rsidR="006028F6" w:rsidRPr="00261B41">
        <w:rPr>
          <w:b/>
          <w:lang w:val="pt-BR"/>
        </w:rPr>
        <w:t xml:space="preserve">                                          </w:t>
      </w:r>
    </w:p>
    <w:sectPr w:rsidR="00905FB7" w:rsidRPr="00912A35" w:rsidSect="009F6053">
      <w:pgSz w:w="12240" w:h="15840"/>
      <w:pgMar w:top="360" w:right="1080" w:bottom="27" w:left="126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FF45AE"/>
    <w:multiLevelType w:val="hybridMultilevel"/>
    <w:tmpl w:val="16121C76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">
    <w:nsid w:val="3C6A6EC2"/>
    <w:multiLevelType w:val="multilevel"/>
    <w:tmpl w:val="16121C76"/>
    <w:lvl w:ilvl="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2">
    <w:nsid w:val="41046BEC"/>
    <w:multiLevelType w:val="hybridMultilevel"/>
    <w:tmpl w:val="6702227E"/>
    <w:lvl w:ilvl="0" w:tplc="80F0E316">
      <w:start w:val="2"/>
      <w:numFmt w:val="decimal"/>
      <w:lvlText w:val="(%1)"/>
      <w:lvlJc w:val="left"/>
      <w:pPr>
        <w:tabs>
          <w:tab w:val="num" w:pos="1530"/>
        </w:tabs>
        <w:ind w:left="1530" w:hanging="45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">
    <w:nsid w:val="6867150B"/>
    <w:multiLevelType w:val="hybridMultilevel"/>
    <w:tmpl w:val="06B81B74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noPunctuationKerning/>
  <w:characterSpacingControl w:val="doNotCompress"/>
  <w:compat/>
  <w:rsids>
    <w:rsidRoot w:val="008801D6"/>
    <w:rsid w:val="00026A55"/>
    <w:rsid w:val="00034D91"/>
    <w:rsid w:val="000516E2"/>
    <w:rsid w:val="0006180E"/>
    <w:rsid w:val="00067868"/>
    <w:rsid w:val="00082170"/>
    <w:rsid w:val="0008482D"/>
    <w:rsid w:val="00096F12"/>
    <w:rsid w:val="000A2B0D"/>
    <w:rsid w:val="000A4583"/>
    <w:rsid w:val="000B43BF"/>
    <w:rsid w:val="000B5533"/>
    <w:rsid w:val="000B5CFE"/>
    <w:rsid w:val="000D7763"/>
    <w:rsid w:val="000D7A01"/>
    <w:rsid w:val="000F145A"/>
    <w:rsid w:val="00101471"/>
    <w:rsid w:val="001334BE"/>
    <w:rsid w:val="00133853"/>
    <w:rsid w:val="00134BA1"/>
    <w:rsid w:val="001503DC"/>
    <w:rsid w:val="00163A3E"/>
    <w:rsid w:val="0017679C"/>
    <w:rsid w:val="00181B83"/>
    <w:rsid w:val="001855FD"/>
    <w:rsid w:val="00186A51"/>
    <w:rsid w:val="0019235C"/>
    <w:rsid w:val="00194CF0"/>
    <w:rsid w:val="001A01B8"/>
    <w:rsid w:val="001A4D8C"/>
    <w:rsid w:val="001B0340"/>
    <w:rsid w:val="001E02A8"/>
    <w:rsid w:val="001E601D"/>
    <w:rsid w:val="001F04D9"/>
    <w:rsid w:val="001F409D"/>
    <w:rsid w:val="001F4C52"/>
    <w:rsid w:val="00216512"/>
    <w:rsid w:val="002307F2"/>
    <w:rsid w:val="00241F1C"/>
    <w:rsid w:val="0025489A"/>
    <w:rsid w:val="00261B41"/>
    <w:rsid w:val="002730FA"/>
    <w:rsid w:val="0028544C"/>
    <w:rsid w:val="002920CE"/>
    <w:rsid w:val="002B65BD"/>
    <w:rsid w:val="002C3C31"/>
    <w:rsid w:val="002E572A"/>
    <w:rsid w:val="002F2021"/>
    <w:rsid w:val="003162FC"/>
    <w:rsid w:val="00320F62"/>
    <w:rsid w:val="003600B2"/>
    <w:rsid w:val="003614E6"/>
    <w:rsid w:val="00363958"/>
    <w:rsid w:val="00382848"/>
    <w:rsid w:val="003D2A8B"/>
    <w:rsid w:val="003D490F"/>
    <w:rsid w:val="003E7848"/>
    <w:rsid w:val="004027FC"/>
    <w:rsid w:val="00404228"/>
    <w:rsid w:val="004103D8"/>
    <w:rsid w:val="0042516A"/>
    <w:rsid w:val="00430A9D"/>
    <w:rsid w:val="0043692D"/>
    <w:rsid w:val="00443ED7"/>
    <w:rsid w:val="00450783"/>
    <w:rsid w:val="00457100"/>
    <w:rsid w:val="004715EF"/>
    <w:rsid w:val="00473D52"/>
    <w:rsid w:val="004C0A81"/>
    <w:rsid w:val="004C387A"/>
    <w:rsid w:val="004D2D9A"/>
    <w:rsid w:val="004E418C"/>
    <w:rsid w:val="00510B75"/>
    <w:rsid w:val="00511E96"/>
    <w:rsid w:val="0051267A"/>
    <w:rsid w:val="0052620D"/>
    <w:rsid w:val="005317DE"/>
    <w:rsid w:val="00535735"/>
    <w:rsid w:val="00537D1D"/>
    <w:rsid w:val="00562806"/>
    <w:rsid w:val="005643C9"/>
    <w:rsid w:val="005845E5"/>
    <w:rsid w:val="005A2300"/>
    <w:rsid w:val="005A3FF4"/>
    <w:rsid w:val="005B3601"/>
    <w:rsid w:val="005C755C"/>
    <w:rsid w:val="005D0C0A"/>
    <w:rsid w:val="006028F6"/>
    <w:rsid w:val="00620A34"/>
    <w:rsid w:val="00622DD1"/>
    <w:rsid w:val="00671D21"/>
    <w:rsid w:val="006778E5"/>
    <w:rsid w:val="006874A9"/>
    <w:rsid w:val="006B5F17"/>
    <w:rsid w:val="006D37F6"/>
    <w:rsid w:val="006D7E96"/>
    <w:rsid w:val="006E176D"/>
    <w:rsid w:val="006E3B8E"/>
    <w:rsid w:val="00735A7F"/>
    <w:rsid w:val="00750E98"/>
    <w:rsid w:val="00751E54"/>
    <w:rsid w:val="0078166B"/>
    <w:rsid w:val="00790EC8"/>
    <w:rsid w:val="007C445B"/>
    <w:rsid w:val="007D2897"/>
    <w:rsid w:val="007D4B03"/>
    <w:rsid w:val="007E4D95"/>
    <w:rsid w:val="007E5283"/>
    <w:rsid w:val="007E5725"/>
    <w:rsid w:val="008038A4"/>
    <w:rsid w:val="00817CE3"/>
    <w:rsid w:val="00820AE2"/>
    <w:rsid w:val="008256E4"/>
    <w:rsid w:val="008268A6"/>
    <w:rsid w:val="008428EE"/>
    <w:rsid w:val="008433DE"/>
    <w:rsid w:val="00876646"/>
    <w:rsid w:val="008801D6"/>
    <w:rsid w:val="008911CA"/>
    <w:rsid w:val="008E370A"/>
    <w:rsid w:val="008E69E5"/>
    <w:rsid w:val="008E69F7"/>
    <w:rsid w:val="008F1E38"/>
    <w:rsid w:val="008F3591"/>
    <w:rsid w:val="00905FB7"/>
    <w:rsid w:val="00912A35"/>
    <w:rsid w:val="00934A5F"/>
    <w:rsid w:val="00947939"/>
    <w:rsid w:val="009645F8"/>
    <w:rsid w:val="0097630C"/>
    <w:rsid w:val="009A0F8A"/>
    <w:rsid w:val="009B54DC"/>
    <w:rsid w:val="009B771F"/>
    <w:rsid w:val="009D43B3"/>
    <w:rsid w:val="009F2A01"/>
    <w:rsid w:val="009F6053"/>
    <w:rsid w:val="00A0031A"/>
    <w:rsid w:val="00A027C7"/>
    <w:rsid w:val="00A20EC9"/>
    <w:rsid w:val="00A34444"/>
    <w:rsid w:val="00A51D6C"/>
    <w:rsid w:val="00AA398F"/>
    <w:rsid w:val="00AA7310"/>
    <w:rsid w:val="00AD4E15"/>
    <w:rsid w:val="00AD794E"/>
    <w:rsid w:val="00AE3141"/>
    <w:rsid w:val="00AF165F"/>
    <w:rsid w:val="00AF1900"/>
    <w:rsid w:val="00B20583"/>
    <w:rsid w:val="00B34CCA"/>
    <w:rsid w:val="00B37410"/>
    <w:rsid w:val="00B45955"/>
    <w:rsid w:val="00B552F9"/>
    <w:rsid w:val="00B6442A"/>
    <w:rsid w:val="00B67228"/>
    <w:rsid w:val="00B702A2"/>
    <w:rsid w:val="00B81DE4"/>
    <w:rsid w:val="00B850A3"/>
    <w:rsid w:val="00B90F93"/>
    <w:rsid w:val="00BA2B69"/>
    <w:rsid w:val="00BA67BB"/>
    <w:rsid w:val="00BE08AC"/>
    <w:rsid w:val="00BE2B5C"/>
    <w:rsid w:val="00BE3FDA"/>
    <w:rsid w:val="00BF13A4"/>
    <w:rsid w:val="00BF6529"/>
    <w:rsid w:val="00C00703"/>
    <w:rsid w:val="00C15F9B"/>
    <w:rsid w:val="00C26C4F"/>
    <w:rsid w:val="00C65945"/>
    <w:rsid w:val="00C66BFA"/>
    <w:rsid w:val="00CD6160"/>
    <w:rsid w:val="00CE4DDA"/>
    <w:rsid w:val="00CE69A3"/>
    <w:rsid w:val="00CF19CC"/>
    <w:rsid w:val="00D000D7"/>
    <w:rsid w:val="00D10348"/>
    <w:rsid w:val="00D20152"/>
    <w:rsid w:val="00D300BF"/>
    <w:rsid w:val="00D561D8"/>
    <w:rsid w:val="00D82D71"/>
    <w:rsid w:val="00DA05D2"/>
    <w:rsid w:val="00DC6F5F"/>
    <w:rsid w:val="00DD0D7B"/>
    <w:rsid w:val="00DD0DBA"/>
    <w:rsid w:val="00DF37C5"/>
    <w:rsid w:val="00DF6890"/>
    <w:rsid w:val="00E15707"/>
    <w:rsid w:val="00E31382"/>
    <w:rsid w:val="00E32AE6"/>
    <w:rsid w:val="00E35BD8"/>
    <w:rsid w:val="00E44FBC"/>
    <w:rsid w:val="00E46BA9"/>
    <w:rsid w:val="00E642E2"/>
    <w:rsid w:val="00E93BF0"/>
    <w:rsid w:val="00EC31BB"/>
    <w:rsid w:val="00ED4B8A"/>
    <w:rsid w:val="00EE1AA9"/>
    <w:rsid w:val="00EF0E50"/>
    <w:rsid w:val="00EF6992"/>
    <w:rsid w:val="00F101F3"/>
    <w:rsid w:val="00F20D99"/>
    <w:rsid w:val="00F35C53"/>
    <w:rsid w:val="00F36D38"/>
    <w:rsid w:val="00F52267"/>
    <w:rsid w:val="00F620A5"/>
    <w:rsid w:val="00F73A5D"/>
    <w:rsid w:val="00F77E3C"/>
    <w:rsid w:val="00F84589"/>
    <w:rsid w:val="00F96D33"/>
    <w:rsid w:val="00FD3CB5"/>
    <w:rsid w:val="00FE7D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6529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E35BD8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8F3591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8F359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413</Words>
  <Characters>2401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ROMANIA</vt:lpstr>
      <vt:lpstr>                                                                       ROMANIA</vt:lpstr>
    </vt:vector>
  </TitlesOfParts>
  <Company/>
  <LinksUpToDate>false</LinksUpToDate>
  <CharactersWithSpaces>2809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4</cp:revision>
  <cp:lastPrinted>2011-11-15T08:09:00Z</cp:lastPrinted>
  <dcterms:created xsi:type="dcterms:W3CDTF">2018-11-20T08:38:00Z</dcterms:created>
  <dcterms:modified xsi:type="dcterms:W3CDTF">2018-11-20T08:55:00Z</dcterms:modified>
</cp:coreProperties>
</file>